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DF" w:rsidRDefault="008003DF" w:rsidP="008003D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6A176D3" wp14:editId="7F771723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DF" w:rsidRDefault="008003DF" w:rsidP="008003DF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003DF" w:rsidRDefault="008003DF" w:rsidP="008003D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003DF" w:rsidRDefault="008003DF" w:rsidP="008003D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0610B" w:rsidRDefault="0030610B" w:rsidP="008003DF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8003DF" w:rsidRDefault="008003DF" w:rsidP="00800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г</w:t>
      </w:r>
      <w:r w:rsidR="000958E2">
        <w:rPr>
          <w:rFonts w:ascii="Times New Roman" w:hAnsi="Times New Roman"/>
          <w:sz w:val="28"/>
          <w:szCs w:val="28"/>
        </w:rPr>
        <w:t>рудня 2021 року</w:t>
      </w:r>
      <w:r w:rsidR="000958E2">
        <w:rPr>
          <w:rFonts w:ascii="Times New Roman" w:hAnsi="Times New Roman"/>
          <w:sz w:val="28"/>
          <w:szCs w:val="28"/>
        </w:rPr>
        <w:tab/>
      </w:r>
      <w:r w:rsidR="000958E2">
        <w:rPr>
          <w:rFonts w:ascii="Times New Roman" w:hAnsi="Times New Roman"/>
          <w:sz w:val="28"/>
          <w:szCs w:val="28"/>
        </w:rPr>
        <w:tab/>
      </w:r>
      <w:r w:rsidR="000958E2">
        <w:rPr>
          <w:rFonts w:ascii="Times New Roman" w:hAnsi="Times New Roman"/>
          <w:sz w:val="28"/>
          <w:szCs w:val="28"/>
        </w:rPr>
        <w:tab/>
      </w:r>
      <w:r w:rsidR="000958E2">
        <w:rPr>
          <w:rFonts w:ascii="Times New Roman" w:hAnsi="Times New Roman"/>
          <w:sz w:val="28"/>
          <w:szCs w:val="28"/>
        </w:rPr>
        <w:tab/>
      </w:r>
      <w:r w:rsidR="000958E2">
        <w:rPr>
          <w:rFonts w:ascii="Times New Roman" w:hAnsi="Times New Roman"/>
          <w:sz w:val="28"/>
          <w:szCs w:val="28"/>
        </w:rPr>
        <w:tab/>
      </w:r>
      <w:r w:rsidR="000958E2">
        <w:rPr>
          <w:rFonts w:ascii="Times New Roman" w:hAnsi="Times New Roman"/>
          <w:sz w:val="28"/>
          <w:szCs w:val="28"/>
        </w:rPr>
        <w:tab/>
      </w:r>
      <w:r w:rsidR="000958E2">
        <w:rPr>
          <w:rFonts w:ascii="Times New Roman" w:hAnsi="Times New Roman"/>
          <w:sz w:val="28"/>
          <w:szCs w:val="28"/>
        </w:rPr>
        <w:tab/>
        <w:t xml:space="preserve">     № 510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7A24A1" w:rsidRPr="007A24A1" w:rsidRDefault="007A24A1" w:rsidP="007A24A1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30610B" w:rsidRDefault="007A24A1" w:rsidP="007A24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4A1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7A24A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7A24A1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7A24A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30610B" w:rsidRDefault="007A24A1" w:rsidP="007A24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7A24A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7A24A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7A24A1" w:rsidRPr="007A24A1" w:rsidRDefault="007A24A1" w:rsidP="007A24A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A24A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7A24A1" w:rsidRPr="007A24A1" w:rsidRDefault="007A24A1" w:rsidP="007A24A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A24A1" w:rsidRPr="007A24A1" w:rsidRDefault="007A24A1" w:rsidP="007A24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24A1">
        <w:rPr>
          <w:rFonts w:ascii="Times New Roman" w:hAnsi="Times New Roman"/>
          <w:sz w:val="28"/>
          <w:szCs w:val="28"/>
          <w:lang w:eastAsia="ar-SA"/>
        </w:rPr>
        <w:t>Розглянувши заяви громадян Роман П.М., Роман І.В., керуючись статтями 12,81,83,116,118,121,125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A24A1" w:rsidRPr="007A24A1" w:rsidRDefault="007A24A1" w:rsidP="007A24A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A24A1" w:rsidRPr="007A24A1" w:rsidRDefault="007A24A1" w:rsidP="007A24A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7A24A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7A24A1" w:rsidRPr="00067566" w:rsidRDefault="007A24A1" w:rsidP="007A24A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7A24A1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7A24A1" w:rsidRPr="007A24A1" w:rsidRDefault="007A24A1" w:rsidP="007A24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24A1">
        <w:rPr>
          <w:rFonts w:ascii="Times New Roman" w:hAnsi="Times New Roman"/>
          <w:sz w:val="28"/>
          <w:szCs w:val="28"/>
          <w:lang w:eastAsia="ar-SA"/>
        </w:rPr>
        <w:t xml:space="preserve">         1. </w:t>
      </w:r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 w:rsidRPr="007A24A1">
        <w:rPr>
          <w:rFonts w:ascii="Times New Roman" w:hAnsi="Times New Roman"/>
          <w:sz w:val="28"/>
          <w:szCs w:val="28"/>
          <w:lang w:eastAsia="ar-S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7A24A1" w:rsidRPr="007A24A1" w:rsidRDefault="007A24A1" w:rsidP="007A24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24A1">
        <w:rPr>
          <w:rFonts w:ascii="Times New Roman" w:hAnsi="Times New Roman"/>
          <w:sz w:val="28"/>
          <w:szCs w:val="28"/>
          <w:lang w:eastAsia="ar-SA"/>
        </w:rPr>
        <w:t>1.1 гр. Роман Петру Михайловичу орієнтовною площею 2,0000 га згідно графічного матеріалу, що додається;</w:t>
      </w:r>
    </w:p>
    <w:p w:rsidR="007A24A1" w:rsidRPr="007A24A1" w:rsidRDefault="007A24A1" w:rsidP="007A24A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24A1">
        <w:rPr>
          <w:rFonts w:ascii="Times New Roman" w:hAnsi="Times New Roman"/>
          <w:sz w:val="28"/>
          <w:szCs w:val="28"/>
          <w:lang w:eastAsia="ar-SA"/>
        </w:rPr>
        <w:t>1.2 гр. Роман Ірині Валеріївні орієнтовною площею 2,0000 га згідно гра</w:t>
      </w:r>
      <w:r w:rsidR="00067566">
        <w:rPr>
          <w:rFonts w:ascii="Times New Roman" w:hAnsi="Times New Roman"/>
          <w:sz w:val="28"/>
          <w:szCs w:val="28"/>
          <w:lang w:eastAsia="ar-SA"/>
        </w:rPr>
        <w:t>фічного матеріалу, що додається.</w:t>
      </w:r>
    </w:p>
    <w:p w:rsidR="007A24A1" w:rsidRPr="007A24A1" w:rsidRDefault="007A24A1" w:rsidP="007A24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Pr="007A24A1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</w:t>
      </w:r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 w:rsidRPr="007A24A1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7A24A1" w:rsidRPr="007A24A1" w:rsidRDefault="007A24A1" w:rsidP="007A24A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7A24A1">
        <w:rPr>
          <w:rFonts w:ascii="Times New Roman" w:hAnsi="Times New Roman"/>
          <w:sz w:val="28"/>
          <w:szCs w:val="28"/>
          <w:lang w:eastAsia="ar-SA"/>
        </w:rPr>
        <w:t xml:space="preserve">         3</w:t>
      </w:r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.  Контроль за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7A24A1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7A24A1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7A24A1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7A24A1" w:rsidRPr="00C71BA6" w:rsidRDefault="007A24A1" w:rsidP="007A24A1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 w:rsidRPr="00C71BA6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7A24A1" w:rsidRPr="00C71BA6" w:rsidRDefault="007A24A1" w:rsidP="007A24A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7A24A1" w:rsidRPr="00C71BA6" w:rsidRDefault="007A24A1" w:rsidP="007A24A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964431" w:rsidRDefault="007A24A1" w:rsidP="009558E0">
      <w:pPr>
        <w:suppressAutoHyphens/>
        <w:spacing w:after="0" w:line="240" w:lineRule="auto"/>
        <w:jc w:val="both"/>
      </w:pPr>
      <w:r w:rsidRPr="007A24A1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  </w:t>
      </w:r>
    </w:p>
    <w:sectPr w:rsidR="00964431" w:rsidSect="007A24A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88"/>
    <w:rsid w:val="00067566"/>
    <w:rsid w:val="000958E2"/>
    <w:rsid w:val="0030610B"/>
    <w:rsid w:val="003F3188"/>
    <w:rsid w:val="007A24A1"/>
    <w:rsid w:val="008003DF"/>
    <w:rsid w:val="009558E0"/>
    <w:rsid w:val="00964431"/>
    <w:rsid w:val="00C71BA6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AA60"/>
  <w15:chartTrackingRefBased/>
  <w15:docId w15:val="{1C13C529-CB05-41E3-8924-1E861ED9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8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2021-12-27T12:52:00Z</cp:lastPrinted>
  <dcterms:created xsi:type="dcterms:W3CDTF">2021-12-23T11:42:00Z</dcterms:created>
  <dcterms:modified xsi:type="dcterms:W3CDTF">2021-12-27T12:53:00Z</dcterms:modified>
</cp:coreProperties>
</file>